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09" w:rsidRPr="00573209" w:rsidRDefault="00573209" w:rsidP="00573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73209">
        <w:rPr>
          <w:rFonts w:ascii="Times New Roman" w:eastAsia="Calibri" w:hAnsi="Times New Roman" w:cs="Times New Roman"/>
          <w:b/>
          <w:sz w:val="30"/>
          <w:szCs w:val="30"/>
        </w:rPr>
        <w:t xml:space="preserve">Проектные даты </w:t>
      </w:r>
      <w:proofErr w:type="gramStart"/>
      <w:r w:rsidRPr="00573209">
        <w:rPr>
          <w:rFonts w:ascii="Times New Roman" w:eastAsia="Calibri" w:hAnsi="Times New Roman" w:cs="Times New Roman"/>
          <w:b/>
          <w:sz w:val="30"/>
          <w:szCs w:val="30"/>
        </w:rPr>
        <w:t>творческих</w:t>
      </w:r>
      <w:proofErr w:type="gramEnd"/>
      <w:r w:rsidRPr="00573209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573209">
        <w:rPr>
          <w:rFonts w:ascii="Times New Roman" w:eastAsia="Calibri" w:hAnsi="Times New Roman" w:cs="Times New Roman"/>
          <w:b/>
          <w:sz w:val="30"/>
          <w:szCs w:val="30"/>
        </w:rPr>
        <w:t>антишкол</w:t>
      </w:r>
      <w:proofErr w:type="spellEnd"/>
      <w:r w:rsidRPr="00573209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573209" w:rsidRPr="00573209" w:rsidRDefault="00573209" w:rsidP="00573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209">
        <w:rPr>
          <w:rFonts w:ascii="Times New Roman" w:eastAsia="Calibri" w:hAnsi="Times New Roman" w:cs="Times New Roman"/>
          <w:b/>
          <w:sz w:val="30"/>
          <w:szCs w:val="30"/>
        </w:rPr>
        <w:t>форума молодых деятелей культуры и искусств «Таврида»</w:t>
      </w:r>
      <w:r w:rsidRPr="00573209">
        <w:rPr>
          <w:rFonts w:ascii="Times New Roman" w:eastAsia="Calibri" w:hAnsi="Times New Roman" w:cs="Times New Roman"/>
          <w:b/>
          <w:sz w:val="30"/>
          <w:szCs w:val="30"/>
        </w:rPr>
        <w:br/>
      </w:r>
    </w:p>
    <w:tbl>
      <w:tblPr>
        <w:tblStyle w:val="a3"/>
        <w:tblW w:w="15382" w:type="dxa"/>
        <w:tblInd w:w="-289" w:type="dxa"/>
        <w:tblLook w:val="04A0" w:firstRow="1" w:lastRow="0" w:firstColumn="1" w:lastColumn="0" w:noHBand="0" w:noVBand="1"/>
      </w:tblPr>
      <w:tblGrid>
        <w:gridCol w:w="4359"/>
        <w:gridCol w:w="2848"/>
        <w:gridCol w:w="1820"/>
        <w:gridCol w:w="6"/>
        <w:gridCol w:w="6263"/>
        <w:gridCol w:w="86"/>
      </w:tblGrid>
      <w:tr w:rsidR="00467F9B" w:rsidRPr="0086263A" w:rsidTr="00C420BD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>творческой</w:t>
            </w:r>
            <w:proofErr w:type="gramEnd"/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>антишколы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>Проектные даты проведения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BD" w:rsidRPr="0086263A" w:rsidRDefault="0072757D" w:rsidP="0086263A">
            <w:pPr>
              <w:spacing w:line="100" w:lineRule="atLeast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>Сроки завершения регистрации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>Целевая аудитория</w:t>
            </w:r>
          </w:p>
        </w:tc>
      </w:tr>
      <w:tr w:rsidR="00467F9B" w:rsidRPr="0086263A" w:rsidTr="004A4390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Творческая команда </w:t>
            </w:r>
            <w:r w:rsidRPr="0086263A">
              <w:rPr>
                <w:rFonts w:eastAsia="Calibri"/>
                <w:sz w:val="28"/>
                <w:szCs w:val="28"/>
                <w:lang w:val="en-US" w:eastAsia="ru-RU"/>
              </w:rPr>
              <w:t>#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МыВместе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10.07.2020–15.07.2020</w:t>
            </w:r>
          </w:p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90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86263A">
              <w:rPr>
                <w:rFonts w:eastAsia="Calibri"/>
                <w:sz w:val="28"/>
                <w:szCs w:val="28"/>
                <w:lang w:val="en-US"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резиденты арт-кластера;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участники проектов «Тавриды» в рамках акции</w:t>
            </w:r>
          </w:p>
          <w:p w:rsidR="00C420BD" w:rsidRPr="0086263A" w:rsidRDefault="0086263A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#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МыВместе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 (</w:t>
            </w:r>
            <w:r w:rsidRPr="0086263A">
              <w:rPr>
                <w:rFonts w:eastAsia="Calibri"/>
                <w:b/>
                <w:sz w:val="28"/>
                <w:szCs w:val="28"/>
                <w:lang w:eastAsia="ru-RU"/>
              </w:rPr>
              <w:t>приглашаются региональным координатором индивидуально</w:t>
            </w:r>
            <w:r w:rsidRPr="0086263A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</w:tr>
      <w:tr w:rsidR="00467F9B" w:rsidRPr="0086263A" w:rsidTr="004A4390">
        <w:trPr>
          <w:trHeight w:val="14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современных музыкальных направлений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18.07.2020–24.07.2020</w:t>
            </w:r>
          </w:p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67F9B" w:rsidP="0086263A">
            <w:pPr>
              <w:spacing w:line="100" w:lineRule="atLeast"/>
              <w:ind w:left="360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A4390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музыканты;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вокалисты;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битмейкеры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авторы собственных музыкальных произведений;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sound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-продюсеры.</w:t>
            </w:r>
          </w:p>
        </w:tc>
      </w:tr>
      <w:tr w:rsidR="00467F9B" w:rsidRPr="0086263A" w:rsidTr="004A4390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 новой визуальной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27.07.2020–02.08.2020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67F9B" w:rsidP="0086263A">
            <w:pPr>
              <w:spacing w:line="100" w:lineRule="atLeast"/>
              <w:ind w:left="360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2 июля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художники (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академ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 xml:space="preserve">. живопись, 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контемпорари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-арт, новые медиа);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скульпторы;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графики (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скетчинг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, комикс</w:t>
            </w:r>
            <w:proofErr w:type="gram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.</w:t>
            </w:r>
            <w:proofErr w:type="gram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г</w:t>
            </w:r>
            <w:proofErr w:type="gram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рафика, классическая графика);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val="en-US" w:eastAsia="ru-RU"/>
              </w:rPr>
              <w:t>-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перформеры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val="en-US"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кураторы.</w:t>
            </w:r>
          </w:p>
        </w:tc>
      </w:tr>
      <w:tr w:rsidR="00467F9B" w:rsidRPr="0086263A" w:rsidTr="004A4390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</w:t>
            </w:r>
            <w:proofErr w:type="gramEnd"/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 индустрии моды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05.08.2020–11.08.2020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67F9B" w:rsidP="0086263A">
            <w:pPr>
              <w:spacing w:line="100" w:lineRule="atLeast"/>
              <w:ind w:left="360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13 июля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менеджеры индустрии моды;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val="en-US" w:eastAsia="ru-RU"/>
              </w:rPr>
              <w:t>fashion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 xml:space="preserve">-иллюстраторы и 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коллажисты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стилисты и визажисты;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фотографы и видеографы;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val="en-US" w:eastAsia="ru-RU"/>
              </w:rPr>
              <w:t>fashion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-дизайнеры.</w:t>
            </w:r>
          </w:p>
        </w:tc>
      </w:tr>
      <w:tr w:rsidR="00467F9B" w:rsidRPr="0086263A" w:rsidTr="004A4390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</w:t>
            </w:r>
            <w:proofErr w:type="gramEnd"/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) </w:t>
            </w:r>
            <w:r w:rsidRPr="0086263A">
              <w:rPr>
                <w:rFonts w:eastAsia="Calibri"/>
                <w:sz w:val="28"/>
                <w:szCs w:val="28"/>
                <w:lang w:eastAsia="ru-RU"/>
              </w:rPr>
              <w:br/>
              <w:t>литературы и медиа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14.08.2020–20.08.2020</w:t>
            </w:r>
          </w:p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67F9B" w:rsidP="0086263A">
            <w:pPr>
              <w:spacing w:line="100" w:lineRule="atLeast"/>
              <w:ind w:left="360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20 июля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прозаики;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поэты;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 xml:space="preserve">литературные критики и 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блогеры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C420BD" w:rsidRPr="0086263A" w:rsidRDefault="004A439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журналисты.</w:t>
            </w:r>
          </w:p>
        </w:tc>
      </w:tr>
      <w:tr w:rsidR="00467F9B" w:rsidRPr="0086263A" w:rsidTr="00C420BD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lastRenderedPageBreak/>
              <w:t>классической музыки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467F9B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Уточняется</w:t>
            </w:r>
          </w:p>
          <w:p w:rsidR="00467F9B" w:rsidRPr="0086263A" w:rsidRDefault="00467F9B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lastRenderedPageBreak/>
              <w:t>(регистрация</w:t>
            </w:r>
            <w:r w:rsidR="009D057C" w:rsidRPr="0086263A">
              <w:rPr>
                <w:rFonts w:eastAsia="Calibri"/>
                <w:sz w:val="28"/>
                <w:szCs w:val="28"/>
                <w:lang w:eastAsia="ru-RU"/>
              </w:rPr>
              <w:t xml:space="preserve"> еще не открыта</w:t>
            </w:r>
            <w:r w:rsidRPr="0086263A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72757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lastRenderedPageBreak/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дирижеры;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lastRenderedPageBreak/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оперные и камерные певцы;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композиторы;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инструменталисты;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джазовые музыканты;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менеджеры в сфере академического искусства.</w:t>
            </w:r>
          </w:p>
        </w:tc>
      </w:tr>
      <w:tr w:rsidR="00467F9B" w:rsidRPr="0086263A" w:rsidTr="00C420BD">
        <w:trPr>
          <w:gridAfter w:val="1"/>
          <w:wAfter w:w="98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86263A">
              <w:rPr>
                <w:rFonts w:eastAsia="Calibri"/>
                <w:sz w:val="28"/>
                <w:szCs w:val="28"/>
                <w:lang w:eastAsia="ru-RU"/>
              </w:rPr>
              <w:lastRenderedPageBreak/>
              <w:t>Творческая</w:t>
            </w:r>
            <w:proofErr w:type="gramEnd"/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 региональной привлекательности и Арт-академия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C" w:rsidRPr="0086263A" w:rsidRDefault="009D057C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Уточняется</w:t>
            </w:r>
          </w:p>
          <w:p w:rsidR="00C420BD" w:rsidRPr="0086263A" w:rsidRDefault="009D057C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(регистрация еще не открыта)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 xml:space="preserve">команды </w:t>
            </w:r>
            <w:proofErr w:type="gram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региональных</w:t>
            </w:r>
            <w:proofErr w:type="gram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 xml:space="preserve"> арт-резиденций;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финалисты конкурса «Мастера гостеприимства»;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режиссеры индивидуальных и групповых туров;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proofErr w:type="spell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ивент</w:t>
            </w:r>
            <w:proofErr w:type="spell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-менеджеры региональных событий;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proofErr w:type="gramStart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бренд-менеджеры</w:t>
            </w:r>
            <w:proofErr w:type="gramEnd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специалист</w:t>
            </w:r>
            <w:bookmarkStart w:id="0" w:name="_GoBack"/>
            <w:bookmarkEnd w:id="0"/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ы по работе с молодежью;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искусствоведы и теоретики;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реставраторы;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музейные и библиотечные работники;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актив проекта «Арт-село».</w:t>
            </w:r>
          </w:p>
        </w:tc>
      </w:tr>
      <w:tr w:rsidR="009D057C" w:rsidRPr="0086263A" w:rsidTr="00C420BD">
        <w:trPr>
          <w:gridAfter w:val="1"/>
          <w:wAfter w:w="98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</w:t>
            </w:r>
            <w:proofErr w:type="gramEnd"/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 народной культуры и хореографического искусства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B0" w:rsidRPr="0086263A" w:rsidRDefault="001651B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Уточняется</w:t>
            </w:r>
          </w:p>
          <w:p w:rsidR="00C420BD" w:rsidRPr="0086263A" w:rsidRDefault="001651B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(регистрация еще не открыта)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вокалисты;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музыканты;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танцоры и хореографы всех направлений;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хореографы, представляющие индустрию аутентичного народного искусства.</w:t>
            </w:r>
          </w:p>
        </w:tc>
      </w:tr>
      <w:tr w:rsidR="009D057C" w:rsidRPr="0086263A" w:rsidTr="00C420BD">
        <w:trPr>
          <w:gridAfter w:val="1"/>
          <w:wAfter w:w="98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дизайна и архитектуры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B0" w:rsidRPr="0086263A" w:rsidRDefault="001651B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Уточняется</w:t>
            </w:r>
          </w:p>
          <w:p w:rsidR="00C420BD" w:rsidRPr="0086263A" w:rsidRDefault="001651B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(регистрация еще не открыта)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архитекторы;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дизайнеры среды;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промышленные дизайнеры;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графические дизайнеры.</w:t>
            </w:r>
          </w:p>
        </w:tc>
      </w:tr>
      <w:tr w:rsidR="009D057C" w:rsidRPr="0086263A" w:rsidTr="00C420BD">
        <w:trPr>
          <w:gridAfter w:val="1"/>
          <w:wAfter w:w="98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86263A">
              <w:rPr>
                <w:rFonts w:eastAsia="Calibri"/>
                <w:sz w:val="28"/>
                <w:szCs w:val="28"/>
                <w:lang w:eastAsia="ru-RU"/>
              </w:rPr>
              <w:t>Творческая</w:t>
            </w:r>
            <w:proofErr w:type="gramEnd"/>
            <w:r w:rsidRPr="0086263A">
              <w:rPr>
                <w:rFonts w:eastAsia="Calibri"/>
                <w:sz w:val="28"/>
                <w:szCs w:val="28"/>
                <w:lang w:eastAsia="ru-RU"/>
              </w:rPr>
              <w:t xml:space="preserve"> смена (</w:t>
            </w:r>
            <w:proofErr w:type="spellStart"/>
            <w:r w:rsidRPr="0086263A">
              <w:rPr>
                <w:rFonts w:eastAsia="Calibri"/>
                <w:sz w:val="28"/>
                <w:szCs w:val="28"/>
                <w:lang w:eastAsia="ru-RU"/>
              </w:rPr>
              <w:t>антишкола</w:t>
            </w:r>
            <w:proofErr w:type="spellEnd"/>
            <w:r w:rsidRPr="0086263A">
              <w:rPr>
                <w:rFonts w:eastAsia="Calibri"/>
                <w:sz w:val="28"/>
                <w:szCs w:val="28"/>
                <w:lang w:eastAsia="ru-RU"/>
              </w:rPr>
              <w:t>) театра и кино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BD" w:rsidRPr="0086263A" w:rsidRDefault="00C420BD" w:rsidP="0086263A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B0" w:rsidRPr="0086263A" w:rsidRDefault="001651B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Уточняется</w:t>
            </w:r>
          </w:p>
          <w:p w:rsidR="00C420BD" w:rsidRPr="0086263A" w:rsidRDefault="001651B0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(регистрация еще не открыта)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актеры;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режиссеры театра и кино;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аниматоры;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театральные менеджеры и продюсеры;</w:t>
            </w:r>
          </w:p>
          <w:p w:rsidR="00C420BD" w:rsidRPr="0086263A" w:rsidRDefault="0072757D" w:rsidP="0086263A">
            <w:pPr>
              <w:spacing w:line="10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6263A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C420BD" w:rsidRPr="0086263A">
              <w:rPr>
                <w:rFonts w:eastAsia="Calibri"/>
                <w:sz w:val="28"/>
                <w:szCs w:val="28"/>
                <w:lang w:eastAsia="ru-RU"/>
              </w:rPr>
              <w:t>сценаристы.</w:t>
            </w:r>
          </w:p>
        </w:tc>
      </w:tr>
    </w:tbl>
    <w:p w:rsidR="00A9407D" w:rsidRPr="0086263A" w:rsidRDefault="00A9407D" w:rsidP="008626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407D" w:rsidRPr="0086263A" w:rsidSect="00052C6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6477"/>
    <w:multiLevelType w:val="hybridMultilevel"/>
    <w:tmpl w:val="2C9CAE2E"/>
    <w:lvl w:ilvl="0" w:tplc="96500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D6C0E"/>
    <w:multiLevelType w:val="hybridMultilevel"/>
    <w:tmpl w:val="D798637E"/>
    <w:lvl w:ilvl="0" w:tplc="81DC58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F7A01"/>
    <w:multiLevelType w:val="hybridMultilevel"/>
    <w:tmpl w:val="7B3E781A"/>
    <w:lvl w:ilvl="0" w:tplc="96500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377072"/>
    <w:multiLevelType w:val="hybridMultilevel"/>
    <w:tmpl w:val="62F61798"/>
    <w:lvl w:ilvl="0" w:tplc="685050B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12"/>
    <w:rsid w:val="00052C63"/>
    <w:rsid w:val="001651B0"/>
    <w:rsid w:val="003B2755"/>
    <w:rsid w:val="00467F9B"/>
    <w:rsid w:val="004A4390"/>
    <w:rsid w:val="00573209"/>
    <w:rsid w:val="005E78ED"/>
    <w:rsid w:val="006B7C86"/>
    <w:rsid w:val="0072757D"/>
    <w:rsid w:val="0086263A"/>
    <w:rsid w:val="009D057C"/>
    <w:rsid w:val="00A9407D"/>
    <w:rsid w:val="00C420BD"/>
    <w:rsid w:val="00D54412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3AC02A-E9CE-4509-8B4C-E2A1A2C7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Ольга Николаевна</dc:creator>
  <cp:keywords/>
  <dc:description/>
  <cp:lastModifiedBy>Наумова Ольга Николаевна</cp:lastModifiedBy>
  <cp:revision>10</cp:revision>
  <dcterms:created xsi:type="dcterms:W3CDTF">2020-06-18T10:17:00Z</dcterms:created>
  <dcterms:modified xsi:type="dcterms:W3CDTF">2020-06-19T09:28:00Z</dcterms:modified>
</cp:coreProperties>
</file>