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615678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5678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по </w:t>
      </w:r>
      <w:proofErr w:type="spellStart"/>
      <w:r w:rsidRPr="00615678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="00FB64DB" w:rsidRPr="00615678">
        <w:rPr>
          <w:rFonts w:ascii="Times New Roman" w:hAnsi="Times New Roman"/>
          <w:b/>
          <w:sz w:val="28"/>
          <w:szCs w:val="28"/>
        </w:rPr>
        <w:t xml:space="preserve"> </w:t>
      </w:r>
      <w:r w:rsidRPr="00615678">
        <w:rPr>
          <w:rFonts w:ascii="Times New Roman" w:hAnsi="Times New Roman"/>
          <w:b/>
          <w:sz w:val="28"/>
          <w:szCs w:val="28"/>
        </w:rPr>
        <w:t>району</w:t>
      </w:r>
      <w:r w:rsidR="00CB3F33" w:rsidRPr="00615678">
        <w:rPr>
          <w:rFonts w:ascii="Times New Roman" w:hAnsi="Times New Roman"/>
          <w:b/>
          <w:sz w:val="28"/>
          <w:szCs w:val="28"/>
        </w:rPr>
        <w:t xml:space="preserve"> </w:t>
      </w:r>
      <w:r w:rsidR="00D10C7B" w:rsidRPr="00615678">
        <w:rPr>
          <w:rFonts w:ascii="Times New Roman" w:hAnsi="Times New Roman"/>
          <w:b/>
          <w:sz w:val="24"/>
          <w:szCs w:val="24"/>
        </w:rPr>
        <w:t xml:space="preserve">за </w:t>
      </w:r>
      <w:r w:rsidR="00A95B09">
        <w:rPr>
          <w:rFonts w:ascii="Times New Roman" w:hAnsi="Times New Roman"/>
          <w:b/>
          <w:sz w:val="24"/>
          <w:szCs w:val="24"/>
        </w:rPr>
        <w:t xml:space="preserve">1 квартал 2020 года </w:t>
      </w:r>
    </w:p>
    <w:p w:rsidR="001E535D" w:rsidRPr="00615678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678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49"/>
        <w:gridCol w:w="2077"/>
        <w:gridCol w:w="1701"/>
        <w:gridCol w:w="1276"/>
        <w:gridCol w:w="1984"/>
        <w:gridCol w:w="1701"/>
        <w:gridCol w:w="1276"/>
        <w:gridCol w:w="1276"/>
        <w:gridCol w:w="1843"/>
        <w:gridCol w:w="1666"/>
      </w:tblGrid>
      <w:tr w:rsidR="001E535D" w:rsidRPr="00615678" w:rsidTr="00881BB4">
        <w:trPr>
          <w:trHeight w:val="47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0A" w:rsidRPr="00615678" w:rsidRDefault="001E535D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="001E360A"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</w:t>
            </w:r>
          </w:p>
          <w:p w:rsidR="001E535D" w:rsidRPr="00615678" w:rsidRDefault="001E360A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="001E535D"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оздание новых рабочих мест, шт.)</w:t>
            </w:r>
          </w:p>
        </w:tc>
      </w:tr>
      <w:tr w:rsidR="001E535D" w:rsidRPr="00615678" w:rsidTr="00881BB4">
        <w:trPr>
          <w:trHeight w:val="284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615678" w:rsidTr="00881BB4">
        <w:trPr>
          <w:trHeight w:val="1182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615678" w:rsidTr="00881BB4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15678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615678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комплекса, рыбопитомника.</w:t>
            </w:r>
            <w:r w:rsidR="000A2915" w:rsidRPr="00281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A43">
              <w:rPr>
                <w:rFonts w:ascii="Times New Roman" w:hAnsi="Times New Roman"/>
                <w:sz w:val="24"/>
                <w:szCs w:val="24"/>
              </w:rPr>
              <w:t>товарное</w:t>
            </w:r>
            <w:r w:rsidRPr="00281A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81A43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</w:t>
            </w:r>
            <w:r w:rsidR="00DD209B" w:rsidRPr="00281A43">
              <w:rPr>
                <w:rFonts w:ascii="Times New Roman" w:hAnsi="Times New Roman"/>
                <w:sz w:val="24"/>
                <w:szCs w:val="24"/>
              </w:rPr>
              <w:t>9</w:t>
            </w:r>
            <w:r w:rsidRPr="00281A43">
              <w:rPr>
                <w:rFonts w:ascii="Times New Roman" w:hAnsi="Times New Roman"/>
                <w:sz w:val="24"/>
                <w:szCs w:val="24"/>
              </w:rPr>
              <w:t>-20</w:t>
            </w:r>
            <w:r w:rsidR="002C7E24" w:rsidRPr="00281A4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FD0D77" w:rsidP="00FD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6C505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65</w:t>
            </w:r>
            <w:r w:rsidR="00FA5E0E" w:rsidRPr="00281A4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81A4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281A4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615678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281A43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473BBE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FA5E0E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13579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до 17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615678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281A43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446A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1A43">
              <w:rPr>
                <w:rFonts w:ascii="Times New Roman" w:hAnsi="Times New Roman"/>
                <w:lang w:eastAsia="ru-RU"/>
              </w:rPr>
              <w:t>15</w:t>
            </w:r>
            <w:r w:rsidR="00446AE6" w:rsidRPr="00281A43">
              <w:rPr>
                <w:rFonts w:ascii="Times New Roman" w:hAnsi="Times New Roman"/>
                <w:lang w:eastAsia="ru-RU"/>
              </w:rPr>
              <w:t>0</w:t>
            </w:r>
            <w:r w:rsidRPr="00281A43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281A43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535D" w:rsidRPr="00281A43" w:rsidRDefault="00473BBE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81A43">
              <w:rPr>
                <w:rFonts w:ascii="Times New Roman" w:hAnsi="Times New Roman"/>
                <w:lang w:eastAsia="ru-RU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446AE6" w:rsidP="00900514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lang w:eastAsia="ru-RU"/>
              </w:rPr>
            </w:pPr>
            <w:r w:rsidRPr="00281A43">
              <w:rPr>
                <w:rFonts w:ascii="Times New Roman" w:hAnsi="Times New Roman"/>
                <w:lang w:eastAsia="ru-RU"/>
              </w:rPr>
              <w:t>147800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423E6E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Численность работников 225, увеличилась на 100, среднемесячная з/плата 20748 руб.</w:t>
            </w:r>
          </w:p>
        </w:tc>
      </w:tr>
      <w:tr w:rsidR="001E535D" w:rsidRPr="00615678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A9592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0A2915" w:rsidP="00281A43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81A43" w:rsidRPr="00281A43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="002F1ADA" w:rsidRPr="00281A43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281A43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615678" w:rsidTr="00881BB4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ЗАО «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2016-2019</w:t>
            </w: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281A43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  <w:p w:rsidR="00FA5E0E" w:rsidRPr="00281A4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281A4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281A4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281A4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281A4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81A43">
              <w:rPr>
                <w:rFonts w:ascii="Times New Roman" w:hAnsi="Times New Roman"/>
                <w:color w:val="000000"/>
                <w:lang w:eastAsia="ru-RU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81A4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C76EE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81A43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592BD6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C5402A" w:rsidRPr="00281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281A43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281A43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81A43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473BB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5541,196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81A43" w:rsidRDefault="00473BBE" w:rsidP="00473BBE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16320,196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81A43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2C7E24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281A4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81A43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81A43" w:rsidRDefault="005D6E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81A43" w:rsidRDefault="002C7E2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«Освоение угольного месторождения участка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-2» 500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с.Курундусс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2C7E24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2C7E24" w:rsidP="00281A4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B3F33" w:rsidRPr="00281A43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81A43" w:rsidRPr="00281A4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81A4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Создано 30 рабочих мест. 16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>. среднемесячная заработная плата</w:t>
            </w:r>
          </w:p>
        </w:tc>
      </w:tr>
      <w:tr w:rsidR="001E535D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A43"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281A43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281A43" w:rsidP="00CB3F3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14350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Создание 47 рабочих мест</w:t>
            </w:r>
          </w:p>
        </w:tc>
      </w:tr>
      <w:tr w:rsidR="001E535D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«Старый Тогучин»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1A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пивоваренного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8708D5" w:rsidRPr="00281A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A9592E" w:rsidP="001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C13CB6" w:rsidRPr="00281A4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81A43" w:rsidRDefault="000A2915" w:rsidP="00281A4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81A43" w:rsidRPr="00281A43">
              <w:rPr>
                <w:rFonts w:ascii="Times New Roman" w:hAnsi="Times New Roman"/>
                <w:color w:val="000000"/>
                <w:lang w:eastAsia="ru-RU"/>
              </w:rPr>
              <w:t>2100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81A4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Создано 47 рабочих мест</w:t>
            </w:r>
          </w:p>
        </w:tc>
      </w:tr>
      <w:tr w:rsidR="00EC17DC" w:rsidRPr="00585189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281A43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281A43" w:rsidP="0028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="002C7E24" w:rsidRPr="00281A4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81A43" w:rsidRDefault="00281A43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805</w:t>
            </w:r>
            <w:r w:rsidR="00EC17DC" w:rsidRPr="00281A4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81A43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C64758" w:rsidRPr="00473BBE" w:rsidTr="00881BB4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81A43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ация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281A43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8708D5"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спорткомплекса</w:t>
            </w:r>
          </w:p>
          <w:p w:rsidR="00C64758" w:rsidRPr="00281A43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Физкультура </w:t>
            </w: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ул.Островского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стадии </w:t>
            </w: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F8269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132000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473BBE" w:rsidP="004B0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7653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81A43" w:rsidRDefault="00473BBE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132000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81A43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585189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АО «СК «Объединение инженеров-строителей»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1A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</w:t>
            </w:r>
            <w:r w:rsidR="001A020C" w:rsidRPr="00281A43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  <w:r w:rsidRPr="00281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201</w:t>
            </w:r>
            <w:r w:rsidR="001A020C" w:rsidRPr="00281A43">
              <w:rPr>
                <w:rFonts w:ascii="Times New Roman" w:hAnsi="Times New Roman"/>
                <w:sz w:val="24"/>
                <w:szCs w:val="24"/>
              </w:rPr>
              <w:t>3</w:t>
            </w:r>
            <w:r w:rsidRPr="00281A43">
              <w:rPr>
                <w:rFonts w:ascii="Times New Roman" w:hAnsi="Times New Roman"/>
                <w:sz w:val="24"/>
                <w:szCs w:val="24"/>
              </w:rPr>
              <w:t>-202</w:t>
            </w:r>
            <w:r w:rsidR="00F8269F" w:rsidRPr="00281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81A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81A43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281A4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F8269F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1</w:t>
            </w:r>
            <w:r w:rsidR="004A030C" w:rsidRPr="00281A43">
              <w:rPr>
                <w:rFonts w:ascii="Times New Roman" w:hAnsi="Times New Roman"/>
                <w:sz w:val="24"/>
                <w:szCs w:val="24"/>
              </w:rPr>
              <w:t xml:space="preserve">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473BBE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281A43" w:rsidRDefault="001A020C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1A43">
              <w:rPr>
                <w:rFonts w:ascii="Times New Roman" w:hAnsi="Times New Roman"/>
                <w:color w:val="000000"/>
                <w:lang w:eastAsia="ru-RU"/>
              </w:rPr>
              <w:t>368000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281A43" w:rsidRDefault="004A030C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 xml:space="preserve">Создание рабочих мест </w:t>
            </w:r>
            <w:r w:rsidR="001A020C" w:rsidRPr="00281A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E535D" w:rsidRPr="00585189" w:rsidTr="00881BB4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64069D" w:rsidTr="00881BB4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64069D" w:rsidTr="00881BB4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4069D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64069D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881BB4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  <w:p w:rsidR="00481D04" w:rsidRPr="0064069D" w:rsidRDefault="00481D04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3D3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="003D32EB"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64069D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A9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201</w:t>
            </w:r>
            <w:r w:rsidR="00A9592E" w:rsidRPr="0064069D">
              <w:rPr>
                <w:rFonts w:ascii="Times New Roman" w:hAnsi="Times New Roman"/>
                <w:sz w:val="24"/>
                <w:szCs w:val="24"/>
              </w:rPr>
              <w:t>9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4A0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</w:t>
            </w:r>
            <w:r w:rsidR="004A037F" w:rsidRPr="0064069D">
              <w:rPr>
                <w:rFonts w:ascii="Times New Roman" w:hAnsi="Times New Roman"/>
                <w:sz w:val="24"/>
                <w:szCs w:val="24"/>
              </w:rPr>
              <w:t>50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10</w:t>
            </w:r>
            <w:r w:rsidR="000C3DA7" w:rsidRPr="00640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E535D" w:rsidRPr="0064069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4A037F" w:rsidRPr="0064069D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«Диабаз»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4A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производства по изготовлению химического и кислотостойкого порошка путем измельчения инертного материала диабаза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50 рабочих мест</w:t>
            </w:r>
          </w:p>
        </w:tc>
      </w:tr>
      <w:tr w:rsidR="004A037F" w:rsidRPr="00110CB2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завода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по производству молочных продуктов – «Зелёный луг»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Пищевая и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AC1610" w:rsidRDefault="00387C2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 xml:space="preserve">Создание 150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8708D5" w:rsidRPr="00110CB2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C11061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11061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«Строительство и эксплуатация теплиц для выращивания цветов, овощей и рассады однолетних цветов, овощных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r w:rsidR="00C419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F6" w:rsidRDefault="00C419F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  <w:p w:rsidR="008708D5" w:rsidRPr="0064069D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419F6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A2139B" w:rsidRPr="00110CB2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Горный»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AB">
              <w:rPr>
                <w:rFonts w:ascii="Times New Roman" w:hAnsi="Times New Roman"/>
                <w:sz w:val="24"/>
                <w:szCs w:val="24"/>
              </w:rPr>
              <w:t>«Организация производства запасных частей для дробильно-мельничного оборудования, карьерной техники, сельхозмашин, машиностроительных предприятий»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20-40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110CB2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«Сибирская грибная Поляна»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9E21AB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E21AB">
              <w:rPr>
                <w:rFonts w:ascii="Times New Roman" w:hAnsi="Times New Roman"/>
                <w:sz w:val="24"/>
                <w:szCs w:val="24"/>
              </w:rPr>
              <w:t>Предприятие  по</w:t>
            </w:r>
            <w:proofErr w:type="gramEnd"/>
            <w:r w:rsidRPr="009E21AB">
              <w:rPr>
                <w:rFonts w:ascii="Times New Roman" w:hAnsi="Times New Roman"/>
                <w:sz w:val="24"/>
                <w:szCs w:val="24"/>
              </w:rPr>
              <w:t xml:space="preserve"> подготовке компоста для выращивания грибов шампиньонов»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A41C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110CB2" w:rsidTr="00881BB4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9E21AB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A">
              <w:rPr>
                <w:rFonts w:ascii="Times New Roman" w:hAnsi="Times New Roman"/>
                <w:sz w:val="24"/>
                <w:szCs w:val="24"/>
              </w:rPr>
              <w:t>Питомник для выращивания тюльпанов и уличных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1A41CA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A41C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2746FA" w:rsidRDefault="002746FA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613008" w:rsidTr="00DC11CD">
        <w:tc>
          <w:tcPr>
            <w:tcW w:w="5023" w:type="dxa"/>
          </w:tcPr>
          <w:p w:rsidR="00613008" w:rsidRDefault="00721361" w:rsidP="00721361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ООО «Карьер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карьера по «Добыче камней строительных на геологическом участке недр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02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FA168A" w:rsidRDefault="00FA168A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уточнить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Росприроднадзоре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уровне проведения экологической экспертизы на региональном или федеральном уровне.</w:t>
            </w:r>
          </w:p>
        </w:tc>
      </w:tr>
      <w:tr w:rsidR="0010293C" w:rsidTr="00DC11CD">
        <w:tc>
          <w:tcPr>
            <w:tcW w:w="5023" w:type="dxa"/>
          </w:tcPr>
          <w:p w:rsidR="0010293C" w:rsidRPr="000C4B93" w:rsidRDefault="00281A43" w:rsidP="00A9592E">
            <w:pPr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 Строительство угледобывающего предприятия</w:t>
            </w:r>
          </w:p>
        </w:tc>
        <w:tc>
          <w:tcPr>
            <w:tcW w:w="5023" w:type="dxa"/>
          </w:tcPr>
          <w:p w:rsidR="0010293C" w:rsidRPr="00281A43" w:rsidRDefault="00281A43" w:rsidP="0028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Получено отрицательное заключение экспертной комиссии по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«Эксплуатация опасного производственного объекта Разрез «Доронинский» на </w:t>
            </w:r>
            <w:proofErr w:type="spellStart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области</w:t>
            </w:r>
          </w:p>
        </w:tc>
        <w:tc>
          <w:tcPr>
            <w:tcW w:w="5513" w:type="dxa"/>
          </w:tcPr>
          <w:p w:rsidR="0010293C" w:rsidRPr="0010293C" w:rsidRDefault="00B147C4" w:rsidP="00B14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провести повторные общественные слушания в виде опроса после корректировки с учетом замечаний и предложений</w:t>
            </w:r>
          </w:p>
        </w:tc>
      </w:tr>
    </w:tbl>
    <w:p w:rsidR="001E360A" w:rsidRDefault="001E360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6FA" w:rsidRDefault="002746F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6FA" w:rsidRDefault="002746F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6FA" w:rsidRDefault="002746F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6FA" w:rsidRDefault="002746F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6FA" w:rsidRDefault="002746F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361" w:rsidRDefault="007213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061" w:rsidRDefault="00C110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60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9B5B2A" w:rsidP="0060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342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Default="001E535D" w:rsidP="0034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559"/>
        <w:gridCol w:w="3827"/>
        <w:gridCol w:w="3119"/>
        <w:gridCol w:w="2977"/>
        <w:gridCol w:w="1164"/>
      </w:tblGrid>
      <w:tr w:rsidR="001E535D" w:rsidRPr="00A46529" w:rsidTr="00FA168A">
        <w:tc>
          <w:tcPr>
            <w:tcW w:w="425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82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A95B09" w:rsidRDefault="00A95B09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09"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r w:rsidRP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Pr="00A95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3827" w:type="dxa"/>
          </w:tcPr>
          <w:p w:rsidR="00843F27" w:rsidRPr="00843F27" w:rsidRDefault="00A60CAD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обсуждения по вопросу рассмотрения материалов о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>ценк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и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воздействия на окружающую среду</w:t>
            </w:r>
            <w:r w:rsidR="00A95B09">
              <w:rPr>
                <w:rFonts w:ascii="Times New Roman" w:hAnsi="Times New Roman"/>
                <w:sz w:val="24"/>
                <w:szCs w:val="24"/>
              </w:rPr>
              <w:t xml:space="preserve"> (ОВОС), проектной документации «Добыча камней строительных на геологическом участке недр «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на заседании рабочей группы по инвестиционной деятельности </w:t>
            </w:r>
          </w:p>
        </w:tc>
        <w:tc>
          <w:tcPr>
            <w:tcW w:w="2977" w:type="dxa"/>
          </w:tcPr>
          <w:p w:rsidR="00BA2410" w:rsidRPr="00843F27" w:rsidRDefault="00FA168A" w:rsidP="00FA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  <w:r w:rsidRPr="00A95B09"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proofErr w:type="gramStart"/>
            <w:r w:rsidRP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Pr="00A95B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уточнить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Росприроднадзоре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уровне проведения экологической экспертизы на региональном или федеральном уровне, затем проводить общественные обсуждения. 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«Строительная компания «Объединение инженеров –строителей»</w:t>
            </w:r>
          </w:p>
        </w:tc>
        <w:tc>
          <w:tcPr>
            <w:tcW w:w="1559" w:type="dxa"/>
          </w:tcPr>
          <w:p w:rsidR="001E535D" w:rsidRPr="00FC30B9" w:rsidRDefault="00FC30B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B9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827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повторное общественное обсуждение деятельности разрез «Доронинский»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месторождении с целью изучения общественного мнения и выявления возможного негативного влияния на окружающую среду </w:t>
            </w:r>
          </w:p>
        </w:tc>
        <w:tc>
          <w:tcPr>
            <w:tcW w:w="3119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будет рассмотрено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BA2410" w:rsidRPr="00FC30B9" w:rsidRDefault="00FC30B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 в работе</w:t>
            </w:r>
          </w:p>
        </w:tc>
        <w:tc>
          <w:tcPr>
            <w:tcW w:w="1164" w:type="dxa"/>
          </w:tcPr>
          <w:p w:rsidR="001E535D" w:rsidRPr="00FC30B9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80" w:rsidRDefault="00085B80" w:rsidP="00CF7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85B80" w:rsidRDefault="00085B80" w:rsidP="0008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9C" w:rsidRPr="00C6569C" w:rsidRDefault="00085B80" w:rsidP="00C6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1E535D" w:rsidRPr="00085B80" w:rsidRDefault="001E535D" w:rsidP="00085B80">
      <w:pPr>
        <w:tabs>
          <w:tab w:val="center" w:pos="7426"/>
          <w:tab w:val="right" w:pos="14853"/>
        </w:tabs>
        <w:rPr>
          <w:rFonts w:ascii="Times New Roman" w:hAnsi="Times New Roman"/>
          <w:sz w:val="28"/>
          <w:szCs w:val="28"/>
        </w:rPr>
        <w:sectPr w:rsidR="001E535D" w:rsidRPr="00085B80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1E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8(383)40 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24-820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, 8-9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23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705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6127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224271" w:rsidRDefault="00224271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Pr="0068016C" w:rsidRDefault="001E535D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224271" w:rsidRPr="002242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224271" w:rsidRDefault="00224271" w:rsidP="0066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224271" w:rsidRDefault="0022427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2623F" w:rsidRDefault="00A2623F" w:rsidP="00A262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Инвестиционные проекты, реализуемые в районе.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информационно-консультационного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EFD" w:rsidRPr="00ED401A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224271" w:rsidRDefault="0022427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676"/>
        <w:gridCol w:w="1702"/>
        <w:gridCol w:w="3291"/>
        <w:gridCol w:w="1095"/>
      </w:tblGrid>
      <w:tr w:rsidR="001E535D" w:rsidRPr="00BF2131" w:rsidTr="00261053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51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452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B1419E" w:rsidRPr="00261053" w:rsidTr="00261053">
        <w:tc>
          <w:tcPr>
            <w:tcW w:w="251" w:type="pct"/>
            <w:vAlign w:val="center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053" w:rsidRPr="00261053" w:rsidRDefault="00261053" w:rsidP="002610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«Муниципальная поддержка малого и среднего предпринимательства в </w:t>
            </w:r>
            <w:proofErr w:type="spellStart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2020-2022 годы»</w:t>
            </w:r>
          </w:p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18.3.2020 № 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>254/П/93</w:t>
            </w:r>
          </w:p>
        </w:tc>
        <w:tc>
          <w:tcPr>
            <w:tcW w:w="1452" w:type="pct"/>
            <w:vAlign w:val="center"/>
          </w:tcPr>
          <w:p w:rsidR="00B1419E" w:rsidRP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порядок предоставления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83" w:type="pct"/>
            <w:vAlign w:val="center"/>
          </w:tcPr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53" w:rsidRPr="00261053" w:rsidTr="00261053">
        <w:tc>
          <w:tcPr>
            <w:tcW w:w="251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типовой формы соглашения (договора) о предоставлении из бюджета </w:t>
            </w:r>
            <w:proofErr w:type="spellStart"/>
            <w:r w:rsidRPr="0026105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6105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и физическим лицам»</w:t>
            </w:r>
          </w:p>
        </w:tc>
        <w:tc>
          <w:tcPr>
            <w:tcW w:w="751" w:type="pct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61053">
              <w:rPr>
                <w:rFonts w:ascii="Times New Roman" w:hAnsi="Times New Roman"/>
                <w:sz w:val="24"/>
                <w:szCs w:val="24"/>
              </w:rPr>
              <w:t>27.03.2020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 xml:space="preserve"> № 321/П/93</w:t>
            </w:r>
            <w:bookmarkEnd w:id="0"/>
          </w:p>
        </w:tc>
        <w:tc>
          <w:tcPr>
            <w:tcW w:w="1452" w:type="pct"/>
            <w:vAlign w:val="center"/>
          </w:tcPr>
          <w:p w:rsid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1E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360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8F" w:rsidRDefault="008C1B8F" w:rsidP="00E9170C">
      <w:pPr>
        <w:spacing w:after="0" w:line="240" w:lineRule="auto"/>
      </w:pPr>
      <w:r>
        <w:separator/>
      </w:r>
    </w:p>
  </w:endnote>
  <w:endnote w:type="continuationSeparator" w:id="0">
    <w:p w:rsidR="008C1B8F" w:rsidRDefault="008C1B8F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8F" w:rsidRDefault="008C1B8F" w:rsidP="00E9170C">
      <w:pPr>
        <w:spacing w:after="0" w:line="240" w:lineRule="auto"/>
      </w:pPr>
      <w:r>
        <w:separator/>
      </w:r>
    </w:p>
  </w:footnote>
  <w:footnote w:type="continuationSeparator" w:id="0">
    <w:p w:rsidR="008C1B8F" w:rsidRDefault="008C1B8F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43" w:rsidRDefault="00281A43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7E2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45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5B80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D2B"/>
    <w:rsid w:val="00096E5C"/>
    <w:rsid w:val="00096E82"/>
    <w:rsid w:val="000971CA"/>
    <w:rsid w:val="000A04C0"/>
    <w:rsid w:val="000A085C"/>
    <w:rsid w:val="000A1E72"/>
    <w:rsid w:val="000A2915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293C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6DB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20C"/>
    <w:rsid w:val="001A07C0"/>
    <w:rsid w:val="001A08DE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360A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3A02"/>
    <w:rsid w:val="00224271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053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46FA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A43"/>
    <w:rsid w:val="00281C1C"/>
    <w:rsid w:val="00281FC5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67C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D2D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57BB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25A6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2E3E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67DBE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87C2F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0B18"/>
    <w:rsid w:val="003A1B31"/>
    <w:rsid w:val="003A2AD8"/>
    <w:rsid w:val="003A324B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36B7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2EB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47A4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2B91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3E6E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6AE6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346E"/>
    <w:rsid w:val="00464463"/>
    <w:rsid w:val="00464AE3"/>
    <w:rsid w:val="004656D1"/>
    <w:rsid w:val="0046628A"/>
    <w:rsid w:val="00466AB1"/>
    <w:rsid w:val="00467A20"/>
    <w:rsid w:val="00470725"/>
    <w:rsid w:val="00470A5D"/>
    <w:rsid w:val="00470A7F"/>
    <w:rsid w:val="004712C4"/>
    <w:rsid w:val="00471831"/>
    <w:rsid w:val="00472811"/>
    <w:rsid w:val="004732C9"/>
    <w:rsid w:val="004734F4"/>
    <w:rsid w:val="00473BBE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1D04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40D3"/>
    <w:rsid w:val="00495076"/>
    <w:rsid w:val="0049516C"/>
    <w:rsid w:val="00495BF3"/>
    <w:rsid w:val="00495D3B"/>
    <w:rsid w:val="004973A9"/>
    <w:rsid w:val="004A0178"/>
    <w:rsid w:val="004A030C"/>
    <w:rsid w:val="004A037F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0201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6768A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189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49D8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1DC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15678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69D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210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1F0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5FFB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30FB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3613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A09"/>
    <w:rsid w:val="00715F3B"/>
    <w:rsid w:val="007161FF"/>
    <w:rsid w:val="007163CE"/>
    <w:rsid w:val="0071660A"/>
    <w:rsid w:val="00716DDD"/>
    <w:rsid w:val="0071779F"/>
    <w:rsid w:val="0072022B"/>
    <w:rsid w:val="00721361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256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48A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2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8D5"/>
    <w:rsid w:val="00870FBB"/>
    <w:rsid w:val="008732D6"/>
    <w:rsid w:val="00873725"/>
    <w:rsid w:val="00874AFA"/>
    <w:rsid w:val="00874E92"/>
    <w:rsid w:val="008754D5"/>
    <w:rsid w:val="00876092"/>
    <w:rsid w:val="008769BF"/>
    <w:rsid w:val="008808F5"/>
    <w:rsid w:val="0088115A"/>
    <w:rsid w:val="00881559"/>
    <w:rsid w:val="008815C9"/>
    <w:rsid w:val="008819EA"/>
    <w:rsid w:val="00881BB4"/>
    <w:rsid w:val="00882407"/>
    <w:rsid w:val="0088299D"/>
    <w:rsid w:val="00883057"/>
    <w:rsid w:val="008851B0"/>
    <w:rsid w:val="008859EE"/>
    <w:rsid w:val="00886490"/>
    <w:rsid w:val="0088658A"/>
    <w:rsid w:val="00887604"/>
    <w:rsid w:val="00890432"/>
    <w:rsid w:val="00892704"/>
    <w:rsid w:val="00892A3B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0DCE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8F"/>
    <w:rsid w:val="008C1B9D"/>
    <w:rsid w:val="008C270D"/>
    <w:rsid w:val="008C3C0C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0514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24E5"/>
    <w:rsid w:val="00963BAB"/>
    <w:rsid w:val="00964393"/>
    <w:rsid w:val="009647AB"/>
    <w:rsid w:val="00970648"/>
    <w:rsid w:val="009710FA"/>
    <w:rsid w:val="00971589"/>
    <w:rsid w:val="00971613"/>
    <w:rsid w:val="00971C71"/>
    <w:rsid w:val="00973639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5B2A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5F97"/>
    <w:rsid w:val="009C717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68E3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1D12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139B"/>
    <w:rsid w:val="00A22216"/>
    <w:rsid w:val="00A23729"/>
    <w:rsid w:val="00A239AE"/>
    <w:rsid w:val="00A23CB2"/>
    <w:rsid w:val="00A24D0B"/>
    <w:rsid w:val="00A24D5C"/>
    <w:rsid w:val="00A250C5"/>
    <w:rsid w:val="00A25CA5"/>
    <w:rsid w:val="00A2623F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626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314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5B09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19E"/>
    <w:rsid w:val="00B147C4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89E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367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87D39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E7E72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61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19F6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5E8"/>
    <w:rsid w:val="00C4796C"/>
    <w:rsid w:val="00C47CA5"/>
    <w:rsid w:val="00C50933"/>
    <w:rsid w:val="00C520EC"/>
    <w:rsid w:val="00C5297A"/>
    <w:rsid w:val="00C5402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569C"/>
    <w:rsid w:val="00C66BF6"/>
    <w:rsid w:val="00C67B51"/>
    <w:rsid w:val="00C718FE"/>
    <w:rsid w:val="00C729C2"/>
    <w:rsid w:val="00C7452F"/>
    <w:rsid w:val="00C74984"/>
    <w:rsid w:val="00C74EF8"/>
    <w:rsid w:val="00C770BA"/>
    <w:rsid w:val="00C779A2"/>
    <w:rsid w:val="00C81704"/>
    <w:rsid w:val="00C818A3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2CB"/>
    <w:rsid w:val="00CA43C1"/>
    <w:rsid w:val="00CA4487"/>
    <w:rsid w:val="00CA54A7"/>
    <w:rsid w:val="00CA5B2B"/>
    <w:rsid w:val="00CA6788"/>
    <w:rsid w:val="00CB1E92"/>
    <w:rsid w:val="00CB2739"/>
    <w:rsid w:val="00CB3F33"/>
    <w:rsid w:val="00CB4666"/>
    <w:rsid w:val="00CB6885"/>
    <w:rsid w:val="00CB6C98"/>
    <w:rsid w:val="00CB6CE0"/>
    <w:rsid w:val="00CB6FD4"/>
    <w:rsid w:val="00CB759C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5EA2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CF79C3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5D45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C52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209B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380B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8F1"/>
    <w:rsid w:val="00E73992"/>
    <w:rsid w:val="00E73ECC"/>
    <w:rsid w:val="00E7511B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0D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398D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BA8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9F"/>
    <w:rsid w:val="00F826D9"/>
    <w:rsid w:val="00F82839"/>
    <w:rsid w:val="00F82974"/>
    <w:rsid w:val="00F837D1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68A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5E0E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EB9"/>
    <w:rsid w:val="00FB64DB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0B9"/>
    <w:rsid w:val="00FC3575"/>
    <w:rsid w:val="00FC48AE"/>
    <w:rsid w:val="00FC4FB8"/>
    <w:rsid w:val="00FC52B9"/>
    <w:rsid w:val="00FC6F86"/>
    <w:rsid w:val="00FC713E"/>
    <w:rsid w:val="00FC7969"/>
    <w:rsid w:val="00FD07DE"/>
    <w:rsid w:val="00FD08F4"/>
    <w:rsid w:val="00FD0D77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4C0E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042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10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10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540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02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5402A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02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5402A"/>
    <w:rPr>
      <w:rFonts w:eastAsia="Times New Roman"/>
      <w:b/>
      <w:bCs/>
      <w:lang w:eastAsia="en-US"/>
    </w:rPr>
  </w:style>
  <w:style w:type="paragraph" w:customStyle="1" w:styleId="Default">
    <w:name w:val="Default"/>
    <w:rsid w:val="00C6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7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4679-44A8-4774-851B-73192240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234</cp:revision>
  <cp:lastPrinted>2020-04-22T02:41:00Z</cp:lastPrinted>
  <dcterms:created xsi:type="dcterms:W3CDTF">2016-11-15T09:59:00Z</dcterms:created>
  <dcterms:modified xsi:type="dcterms:W3CDTF">2020-04-27T03:25:00Z</dcterms:modified>
</cp:coreProperties>
</file>